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2281B" w14:textId="4170F56E" w:rsidR="00CF7001" w:rsidRPr="00B72B3C" w:rsidRDefault="00CF7001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Конспект урока по математике 6 клас</w:t>
      </w:r>
      <w:r w:rsidR="00DB2B11">
        <w:rPr>
          <w:rFonts w:ascii="Times New Roman" w:hAnsi="Times New Roman" w:cs="Times New Roman"/>
          <w:sz w:val="28"/>
          <w:szCs w:val="28"/>
        </w:rPr>
        <w:t>с</w:t>
      </w:r>
      <w:r w:rsidRPr="00B72B3C">
        <w:rPr>
          <w:rFonts w:ascii="Times New Roman" w:hAnsi="Times New Roman" w:cs="Times New Roman"/>
          <w:sz w:val="28"/>
          <w:szCs w:val="28"/>
        </w:rPr>
        <w:t>.</w:t>
      </w:r>
    </w:p>
    <w:p w14:paraId="3589B0BD" w14:textId="77777777" w:rsidR="00CF7001" w:rsidRPr="00B72B3C" w:rsidRDefault="00CF7001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EDB19E3" w14:textId="19DFD885" w:rsidR="00D64ADA" w:rsidRPr="00B72B3C" w:rsidRDefault="009821C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 xml:space="preserve">Тема урока. </w:t>
      </w:r>
      <w:r w:rsidR="00D64ADA" w:rsidRPr="00B72B3C">
        <w:rPr>
          <w:rFonts w:ascii="Times New Roman" w:hAnsi="Times New Roman" w:cs="Times New Roman"/>
          <w:sz w:val="28"/>
          <w:szCs w:val="28"/>
        </w:rPr>
        <w:t>«Умножение многозначных чисел на однозначное число»</w:t>
      </w:r>
      <w:r w:rsidRPr="00B72B3C">
        <w:rPr>
          <w:rFonts w:ascii="Times New Roman" w:hAnsi="Times New Roman" w:cs="Times New Roman"/>
          <w:sz w:val="28"/>
          <w:szCs w:val="28"/>
        </w:rPr>
        <w:t>.</w:t>
      </w:r>
    </w:p>
    <w:p w14:paraId="1A14FC1C" w14:textId="77777777" w:rsidR="009821CB" w:rsidRPr="00B72B3C" w:rsidRDefault="009821C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67CEC43" w14:textId="3908EDCA" w:rsidR="00D64ADA" w:rsidRPr="00B72B3C" w:rsidRDefault="00D64ADA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 xml:space="preserve">Тип </w:t>
      </w:r>
      <w:proofErr w:type="gramStart"/>
      <w:r w:rsidRPr="00B72B3C">
        <w:rPr>
          <w:rFonts w:ascii="Times New Roman" w:hAnsi="Times New Roman" w:cs="Times New Roman"/>
          <w:sz w:val="28"/>
          <w:szCs w:val="28"/>
        </w:rPr>
        <w:t>урока:  урок</w:t>
      </w:r>
      <w:proofErr w:type="gramEnd"/>
      <w:r w:rsidRPr="00B72B3C">
        <w:rPr>
          <w:rFonts w:ascii="Times New Roman" w:hAnsi="Times New Roman" w:cs="Times New Roman"/>
          <w:sz w:val="28"/>
          <w:szCs w:val="28"/>
        </w:rPr>
        <w:t xml:space="preserve"> закрепления и систематизации знаний </w:t>
      </w:r>
    </w:p>
    <w:p w14:paraId="4FB39C3A" w14:textId="462B12E8" w:rsidR="007904B5" w:rsidRPr="00B72B3C" w:rsidRDefault="00D64ADA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Цели урока:</w:t>
      </w:r>
      <w:r w:rsidR="009821CB" w:rsidRPr="00B72B3C">
        <w:rPr>
          <w:rFonts w:ascii="Times New Roman" w:hAnsi="Times New Roman" w:cs="Times New Roman"/>
          <w:sz w:val="28"/>
          <w:szCs w:val="28"/>
        </w:rPr>
        <w:t xml:space="preserve"> </w:t>
      </w:r>
      <w:r w:rsidR="007904B5" w:rsidRPr="00B72B3C">
        <w:rPr>
          <w:rFonts w:ascii="Times New Roman" w:hAnsi="Times New Roman" w:cs="Times New Roman"/>
          <w:sz w:val="28"/>
          <w:szCs w:val="28"/>
        </w:rPr>
        <w:t>обобщение и систематизация знаний, умений, навыков при умножении многозначных чисел.</w:t>
      </w:r>
    </w:p>
    <w:p w14:paraId="715B746D" w14:textId="76FC7F7B" w:rsidR="009821CB" w:rsidRPr="00B72B3C" w:rsidRDefault="009821C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Задачи:</w:t>
      </w:r>
    </w:p>
    <w:p w14:paraId="5CE74964" w14:textId="3784BBEF" w:rsidR="00D64ADA" w:rsidRPr="00B72B3C" w:rsidRDefault="009821C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="00D64ADA" w:rsidRPr="00B72B3C">
        <w:rPr>
          <w:rFonts w:ascii="Times New Roman" w:hAnsi="Times New Roman" w:cs="Times New Roman"/>
          <w:i/>
          <w:iCs/>
          <w:sz w:val="28"/>
          <w:szCs w:val="28"/>
        </w:rPr>
        <w:t>оррекционно-образовательная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 - з</w:t>
      </w:r>
      <w:r w:rsidR="00D64ADA" w:rsidRPr="00B72B3C">
        <w:rPr>
          <w:rFonts w:ascii="Times New Roman" w:hAnsi="Times New Roman" w:cs="Times New Roman"/>
          <w:sz w:val="28"/>
          <w:szCs w:val="28"/>
        </w:rPr>
        <w:t>акрепление навыков и умений умножать многозна</w:t>
      </w:r>
      <w:r w:rsidRPr="00B72B3C">
        <w:rPr>
          <w:rFonts w:ascii="Times New Roman" w:hAnsi="Times New Roman" w:cs="Times New Roman"/>
          <w:sz w:val="28"/>
          <w:szCs w:val="28"/>
        </w:rPr>
        <w:t>чные числа на однозначное число;</w:t>
      </w:r>
    </w:p>
    <w:p w14:paraId="2FF77911" w14:textId="1E8F01B9" w:rsidR="00D64ADA" w:rsidRPr="00B72B3C" w:rsidRDefault="009821C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="00D64ADA" w:rsidRPr="00B72B3C">
        <w:rPr>
          <w:rFonts w:ascii="Times New Roman" w:hAnsi="Times New Roman" w:cs="Times New Roman"/>
          <w:i/>
          <w:iCs/>
          <w:sz w:val="28"/>
          <w:szCs w:val="28"/>
        </w:rPr>
        <w:t>оррекционно-развивающая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D64ADA" w:rsidRPr="00B72B3C">
        <w:rPr>
          <w:rFonts w:ascii="Times New Roman" w:hAnsi="Times New Roman" w:cs="Times New Roman"/>
          <w:sz w:val="28"/>
          <w:szCs w:val="28"/>
        </w:rPr>
        <w:t xml:space="preserve"> </w:t>
      </w:r>
      <w:r w:rsidRPr="00B72B3C">
        <w:rPr>
          <w:rFonts w:ascii="Times New Roman" w:hAnsi="Times New Roman" w:cs="Times New Roman"/>
          <w:sz w:val="28"/>
          <w:szCs w:val="28"/>
        </w:rPr>
        <w:t>р</w:t>
      </w:r>
      <w:r w:rsidR="00D64ADA" w:rsidRPr="00B72B3C">
        <w:rPr>
          <w:rFonts w:ascii="Times New Roman" w:hAnsi="Times New Roman" w:cs="Times New Roman"/>
          <w:sz w:val="28"/>
          <w:szCs w:val="28"/>
        </w:rPr>
        <w:t>азвитие памяти, внимания, речи и</w:t>
      </w:r>
      <w:r w:rsidRPr="00B72B3C">
        <w:rPr>
          <w:rFonts w:ascii="Times New Roman" w:hAnsi="Times New Roman" w:cs="Times New Roman"/>
          <w:sz w:val="28"/>
          <w:szCs w:val="28"/>
        </w:rPr>
        <w:t xml:space="preserve"> элементов логического мышления;</w:t>
      </w:r>
    </w:p>
    <w:p w14:paraId="43EC3EB1" w14:textId="0BB9373D" w:rsidR="00D64ADA" w:rsidRPr="00B72B3C" w:rsidRDefault="009821C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="00D64ADA" w:rsidRPr="00B72B3C">
        <w:rPr>
          <w:rFonts w:ascii="Times New Roman" w:hAnsi="Times New Roman" w:cs="Times New Roman"/>
          <w:i/>
          <w:iCs/>
          <w:sz w:val="28"/>
          <w:szCs w:val="28"/>
        </w:rPr>
        <w:t>оррекционно-воспитательная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D64ADA" w:rsidRPr="00B72B3C">
        <w:rPr>
          <w:rFonts w:ascii="Times New Roman" w:hAnsi="Times New Roman" w:cs="Times New Roman"/>
          <w:sz w:val="28"/>
          <w:szCs w:val="28"/>
        </w:rPr>
        <w:t xml:space="preserve"> </w:t>
      </w:r>
      <w:r w:rsidRPr="00B72B3C">
        <w:rPr>
          <w:rFonts w:ascii="Times New Roman" w:hAnsi="Times New Roman" w:cs="Times New Roman"/>
          <w:sz w:val="28"/>
          <w:szCs w:val="28"/>
        </w:rPr>
        <w:t>п</w:t>
      </w:r>
      <w:r w:rsidR="00D64ADA" w:rsidRPr="00B72B3C">
        <w:rPr>
          <w:rFonts w:ascii="Times New Roman" w:hAnsi="Times New Roman" w:cs="Times New Roman"/>
          <w:sz w:val="28"/>
          <w:szCs w:val="28"/>
        </w:rPr>
        <w:t xml:space="preserve">оддержание интереса учащихся к изучаемому материалу, их </w:t>
      </w:r>
      <w:proofErr w:type="gramStart"/>
      <w:r w:rsidR="00D64ADA" w:rsidRPr="00B72B3C">
        <w:rPr>
          <w:rFonts w:ascii="Times New Roman" w:hAnsi="Times New Roman" w:cs="Times New Roman"/>
          <w:sz w:val="28"/>
          <w:szCs w:val="28"/>
        </w:rPr>
        <w:t>активности  на</w:t>
      </w:r>
      <w:proofErr w:type="gramEnd"/>
      <w:r w:rsidR="00D64ADA" w:rsidRPr="00B72B3C">
        <w:rPr>
          <w:rFonts w:ascii="Times New Roman" w:hAnsi="Times New Roman" w:cs="Times New Roman"/>
          <w:sz w:val="28"/>
          <w:szCs w:val="28"/>
        </w:rPr>
        <w:t xml:space="preserve"> протяжении всег</w:t>
      </w:r>
      <w:r w:rsidRPr="00B72B3C">
        <w:rPr>
          <w:rFonts w:ascii="Times New Roman" w:hAnsi="Times New Roman" w:cs="Times New Roman"/>
          <w:sz w:val="28"/>
          <w:szCs w:val="28"/>
        </w:rPr>
        <w:t>о урока с наименьшей усталостью.</w:t>
      </w:r>
    </w:p>
    <w:p w14:paraId="519D9C58" w14:textId="32187B9D" w:rsidR="00D64ADA" w:rsidRPr="00B72B3C" w:rsidRDefault="00D64ADA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Оборудование:</w:t>
      </w:r>
      <w:r w:rsidR="009821CB" w:rsidRPr="00B72B3C">
        <w:rPr>
          <w:rFonts w:ascii="Times New Roman" w:hAnsi="Times New Roman" w:cs="Times New Roman"/>
          <w:sz w:val="28"/>
          <w:szCs w:val="28"/>
        </w:rPr>
        <w:t xml:space="preserve"> д</w:t>
      </w:r>
      <w:r w:rsidRPr="00B72B3C">
        <w:rPr>
          <w:rFonts w:ascii="Times New Roman" w:hAnsi="Times New Roman" w:cs="Times New Roman"/>
          <w:sz w:val="28"/>
          <w:szCs w:val="28"/>
        </w:rPr>
        <w:t xml:space="preserve">оска, карточки с примерами для самостоятельной работы, презентация к </w:t>
      </w:r>
      <w:proofErr w:type="gramStart"/>
      <w:r w:rsidRPr="00B72B3C">
        <w:rPr>
          <w:rFonts w:ascii="Times New Roman" w:hAnsi="Times New Roman" w:cs="Times New Roman"/>
          <w:sz w:val="28"/>
          <w:szCs w:val="28"/>
        </w:rPr>
        <w:t>уроку,  компьютерное</w:t>
      </w:r>
      <w:proofErr w:type="gramEnd"/>
      <w:r w:rsidRPr="00B72B3C">
        <w:rPr>
          <w:rFonts w:ascii="Times New Roman" w:hAnsi="Times New Roman" w:cs="Times New Roman"/>
          <w:sz w:val="28"/>
          <w:szCs w:val="28"/>
        </w:rPr>
        <w:t xml:space="preserve"> оборудование.</w:t>
      </w:r>
    </w:p>
    <w:p w14:paraId="704B0DC6" w14:textId="77777777" w:rsidR="009821CB" w:rsidRPr="00B72B3C" w:rsidRDefault="009821C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683B609" w14:textId="12B94FDB" w:rsidR="00D64ADA" w:rsidRPr="00B72B3C" w:rsidRDefault="00D64ADA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Ход урока:</w:t>
      </w:r>
    </w:p>
    <w:p w14:paraId="7C969525" w14:textId="77777777" w:rsidR="00D64ADA" w:rsidRPr="00B72B3C" w:rsidRDefault="00D64ADA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 xml:space="preserve">План: </w:t>
      </w:r>
    </w:p>
    <w:p w14:paraId="37E4A06E" w14:textId="0A5C59AC" w:rsidR="00D64ADA" w:rsidRPr="00B72B3C" w:rsidRDefault="00D64ADA" w:rsidP="0040419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2B3C">
        <w:rPr>
          <w:rFonts w:ascii="Times New Roman" w:hAnsi="Times New Roman" w:cs="Times New Roman"/>
          <w:sz w:val="28"/>
          <w:szCs w:val="28"/>
        </w:rPr>
        <w:t>Оргмомент</w:t>
      </w:r>
      <w:proofErr w:type="spellEnd"/>
      <w:r w:rsidR="009821CB" w:rsidRPr="00B72B3C">
        <w:rPr>
          <w:rFonts w:ascii="Times New Roman" w:hAnsi="Times New Roman" w:cs="Times New Roman"/>
          <w:sz w:val="28"/>
          <w:szCs w:val="28"/>
        </w:rPr>
        <w:t>.</w:t>
      </w:r>
    </w:p>
    <w:p w14:paraId="5E38B16A" w14:textId="13E8CEF7" w:rsidR="00ED4E35" w:rsidRPr="00B72B3C" w:rsidRDefault="00D64ADA" w:rsidP="0040419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Устный счёт (прочитайте числа)</w:t>
      </w:r>
      <w:r w:rsidR="009821CB" w:rsidRPr="00B72B3C">
        <w:rPr>
          <w:rFonts w:ascii="Times New Roman" w:hAnsi="Times New Roman" w:cs="Times New Roman"/>
          <w:sz w:val="28"/>
          <w:szCs w:val="28"/>
        </w:rPr>
        <w:t>.</w:t>
      </w:r>
    </w:p>
    <w:p w14:paraId="58EB7CB1" w14:textId="54FF249A" w:rsidR="00D64ADA" w:rsidRPr="00B72B3C" w:rsidRDefault="00ED4E35" w:rsidP="0040419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Проверка домашнего задания с. 143 №522</w:t>
      </w:r>
      <w:r w:rsidR="00E8750E">
        <w:rPr>
          <w:rFonts w:ascii="Times New Roman" w:hAnsi="Times New Roman" w:cs="Times New Roman"/>
          <w:sz w:val="28"/>
          <w:szCs w:val="28"/>
        </w:rPr>
        <w:t>.</w:t>
      </w:r>
    </w:p>
    <w:p w14:paraId="5D1B7F3F" w14:textId="0BD22875" w:rsidR="00D64ADA" w:rsidRPr="00B72B3C" w:rsidRDefault="00D64ADA" w:rsidP="0040419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Дидактическая игра (повторение таблицы умножения), как называются компоненты умножения</w:t>
      </w:r>
      <w:r w:rsidR="009821CB" w:rsidRPr="00B72B3C">
        <w:rPr>
          <w:rFonts w:ascii="Times New Roman" w:hAnsi="Times New Roman" w:cs="Times New Roman"/>
          <w:sz w:val="28"/>
          <w:szCs w:val="28"/>
        </w:rPr>
        <w:t>.</w:t>
      </w:r>
    </w:p>
    <w:p w14:paraId="1866CB40" w14:textId="4238623D" w:rsidR="00DC2B51" w:rsidRPr="00B72B3C" w:rsidRDefault="00DC2B51" w:rsidP="0040419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Физкультминутка.</w:t>
      </w:r>
    </w:p>
    <w:p w14:paraId="02ED71C7" w14:textId="382B7668" w:rsidR="00D64ADA" w:rsidRPr="00B72B3C" w:rsidRDefault="00D64ADA" w:rsidP="0040419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Умножение столбиком</w:t>
      </w:r>
      <w:r w:rsidR="009821CB" w:rsidRPr="00B72B3C">
        <w:rPr>
          <w:rFonts w:ascii="Times New Roman" w:hAnsi="Times New Roman" w:cs="Times New Roman"/>
          <w:sz w:val="28"/>
          <w:szCs w:val="28"/>
        </w:rPr>
        <w:t>.</w:t>
      </w:r>
    </w:p>
    <w:p w14:paraId="6A328342" w14:textId="6360A337" w:rsidR="00D64ADA" w:rsidRPr="00B72B3C" w:rsidRDefault="00D26414" w:rsidP="0040419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Домашнее задание.</w:t>
      </w:r>
    </w:p>
    <w:p w14:paraId="0D626DD8" w14:textId="3824D40C" w:rsidR="00DC2B51" w:rsidRPr="00B72B3C" w:rsidRDefault="00DC2B51" w:rsidP="0040419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Подведение итогов. Рефлексия.</w:t>
      </w:r>
    </w:p>
    <w:p w14:paraId="27A6350F" w14:textId="77777777" w:rsidR="00D26414" w:rsidRPr="00B72B3C" w:rsidRDefault="00D26414" w:rsidP="0040419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657A8B6C" w14:textId="517D4ACB" w:rsidR="00D36357" w:rsidRPr="00B72B3C" w:rsidRDefault="00D36357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1.Оргмомент:</w:t>
      </w:r>
    </w:p>
    <w:p w14:paraId="63B909DB" w14:textId="7C2750EA" w:rsidR="00945553" w:rsidRPr="00B72B3C" w:rsidRDefault="00945553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 xml:space="preserve">Проверка готовности </w:t>
      </w:r>
      <w:r w:rsidR="009821CB" w:rsidRPr="00B72B3C">
        <w:rPr>
          <w:rFonts w:ascii="Times New Roman" w:hAnsi="Times New Roman" w:cs="Times New Roman"/>
          <w:sz w:val="28"/>
          <w:szCs w:val="28"/>
        </w:rPr>
        <w:t>обу</w:t>
      </w:r>
      <w:r w:rsidRPr="00B72B3C">
        <w:rPr>
          <w:rFonts w:ascii="Times New Roman" w:hAnsi="Times New Roman" w:cs="Times New Roman"/>
          <w:sz w:val="28"/>
          <w:szCs w:val="28"/>
        </w:rPr>
        <w:t>ча</w:t>
      </w:r>
      <w:r w:rsidR="009821CB" w:rsidRPr="00B72B3C">
        <w:rPr>
          <w:rFonts w:ascii="Times New Roman" w:hAnsi="Times New Roman" w:cs="Times New Roman"/>
          <w:sz w:val="28"/>
          <w:szCs w:val="28"/>
        </w:rPr>
        <w:t>ю</w:t>
      </w:r>
      <w:r w:rsidRPr="00B72B3C">
        <w:rPr>
          <w:rFonts w:ascii="Times New Roman" w:hAnsi="Times New Roman" w:cs="Times New Roman"/>
          <w:sz w:val="28"/>
          <w:szCs w:val="28"/>
        </w:rPr>
        <w:t>щегося к уроку (тетрадь, учебник, дневник, ручка, карандаш, линейка).</w:t>
      </w:r>
    </w:p>
    <w:p w14:paraId="4CBBF51E" w14:textId="77777777" w:rsidR="00945553" w:rsidRPr="00B72B3C" w:rsidRDefault="00945553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Психологический настрой.</w:t>
      </w:r>
    </w:p>
    <w:p w14:paraId="61B76294" w14:textId="77777777" w:rsidR="00945553" w:rsidRPr="00B72B3C" w:rsidRDefault="00945553" w:rsidP="0040419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B3C">
        <w:rPr>
          <w:rFonts w:ascii="Times New Roman" w:hAnsi="Times New Roman" w:cs="Times New Roman"/>
          <w:i/>
          <w:sz w:val="28"/>
          <w:szCs w:val="28"/>
        </w:rPr>
        <w:t>Долгожданный дан звонок –</w:t>
      </w:r>
    </w:p>
    <w:p w14:paraId="534DAA12" w14:textId="77777777" w:rsidR="00945553" w:rsidRPr="00B72B3C" w:rsidRDefault="00945553" w:rsidP="0040419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B3C">
        <w:rPr>
          <w:rFonts w:ascii="Times New Roman" w:hAnsi="Times New Roman" w:cs="Times New Roman"/>
          <w:i/>
          <w:sz w:val="28"/>
          <w:szCs w:val="28"/>
        </w:rPr>
        <w:t>Начинается урок,</w:t>
      </w:r>
    </w:p>
    <w:p w14:paraId="65825A5D" w14:textId="77777777" w:rsidR="00945553" w:rsidRPr="00B72B3C" w:rsidRDefault="00945553" w:rsidP="0040419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B3C">
        <w:rPr>
          <w:rFonts w:ascii="Times New Roman" w:hAnsi="Times New Roman" w:cs="Times New Roman"/>
          <w:i/>
          <w:sz w:val="28"/>
          <w:szCs w:val="28"/>
        </w:rPr>
        <w:t>Он пойдет ребятам впрок.</w:t>
      </w:r>
    </w:p>
    <w:p w14:paraId="54D19C38" w14:textId="77777777" w:rsidR="00945553" w:rsidRPr="00B72B3C" w:rsidRDefault="00945553" w:rsidP="0040419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B3C">
        <w:rPr>
          <w:rFonts w:ascii="Times New Roman" w:hAnsi="Times New Roman" w:cs="Times New Roman"/>
          <w:i/>
          <w:sz w:val="28"/>
          <w:szCs w:val="28"/>
        </w:rPr>
        <w:t>Будут правильно считать,</w:t>
      </w:r>
    </w:p>
    <w:p w14:paraId="0862E28B" w14:textId="77777777" w:rsidR="00945553" w:rsidRPr="00B72B3C" w:rsidRDefault="00945553" w:rsidP="0040419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B3C">
        <w:rPr>
          <w:rFonts w:ascii="Times New Roman" w:hAnsi="Times New Roman" w:cs="Times New Roman"/>
          <w:i/>
          <w:sz w:val="28"/>
          <w:szCs w:val="28"/>
        </w:rPr>
        <w:t>И делить, и умножать.</w:t>
      </w:r>
    </w:p>
    <w:p w14:paraId="257E2788" w14:textId="77777777" w:rsidR="00D36357" w:rsidRPr="00B72B3C" w:rsidRDefault="00D36357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710ADA5" w14:textId="77777777" w:rsidR="00942AFB" w:rsidRPr="00B72B3C" w:rsidRDefault="00942AF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2. Устный счет.</w:t>
      </w:r>
    </w:p>
    <w:p w14:paraId="5B9F2179" w14:textId="4CE55E79" w:rsidR="00942AFB" w:rsidRPr="00B72B3C" w:rsidRDefault="00942AF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У ученика на столе карточки. На карточках записаны числа. Нужно их прочитать и расставить в порядке возрастания.</w:t>
      </w:r>
      <w:r w:rsidR="009821CB" w:rsidRPr="00B72B3C">
        <w:rPr>
          <w:rFonts w:ascii="Times New Roman" w:hAnsi="Times New Roman" w:cs="Times New Roman"/>
          <w:sz w:val="28"/>
          <w:szCs w:val="28"/>
        </w:rPr>
        <w:t xml:space="preserve"> </w:t>
      </w:r>
      <w:r w:rsidRPr="00B72B3C">
        <w:rPr>
          <w:rFonts w:ascii="Times New Roman" w:hAnsi="Times New Roman" w:cs="Times New Roman"/>
          <w:sz w:val="28"/>
          <w:szCs w:val="28"/>
        </w:rPr>
        <w:t xml:space="preserve">На обороте карточек записаны буквы. Если всё выполнено верно, должно получится слово </w:t>
      </w:r>
      <w:r w:rsidR="00ED4E35" w:rsidRPr="00B72B3C">
        <w:rPr>
          <w:rFonts w:ascii="Times New Roman" w:hAnsi="Times New Roman" w:cs="Times New Roman"/>
          <w:sz w:val="28"/>
          <w:szCs w:val="28"/>
        </w:rPr>
        <w:t>СОЛНЫШКО</w:t>
      </w:r>
    </w:p>
    <w:p w14:paraId="157D7F7E" w14:textId="7ABB3D03" w:rsidR="00942AFB" w:rsidRPr="00B72B3C" w:rsidRDefault="00942AF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 xml:space="preserve">1504, 907, 5120, 7803, 3030, </w:t>
      </w:r>
      <w:r w:rsidR="00EC073E" w:rsidRPr="00B72B3C">
        <w:rPr>
          <w:rFonts w:ascii="Times New Roman" w:hAnsi="Times New Roman" w:cs="Times New Roman"/>
          <w:sz w:val="28"/>
          <w:szCs w:val="28"/>
        </w:rPr>
        <w:t>9</w:t>
      </w:r>
      <w:r w:rsidRPr="00B72B3C">
        <w:rPr>
          <w:rFonts w:ascii="Times New Roman" w:hAnsi="Times New Roman" w:cs="Times New Roman"/>
          <w:sz w:val="28"/>
          <w:szCs w:val="28"/>
        </w:rPr>
        <w:t xml:space="preserve">098, </w:t>
      </w:r>
      <w:r w:rsidR="00EC073E" w:rsidRPr="00B72B3C">
        <w:rPr>
          <w:rFonts w:ascii="Times New Roman" w:hAnsi="Times New Roman" w:cs="Times New Roman"/>
          <w:sz w:val="28"/>
          <w:szCs w:val="28"/>
        </w:rPr>
        <w:t>10</w:t>
      </w:r>
      <w:r w:rsidRPr="00B72B3C">
        <w:rPr>
          <w:rFonts w:ascii="Times New Roman" w:hAnsi="Times New Roman" w:cs="Times New Roman"/>
          <w:sz w:val="28"/>
          <w:szCs w:val="28"/>
        </w:rPr>
        <w:t>000, 4278</w:t>
      </w:r>
    </w:p>
    <w:p w14:paraId="1AF25B1E" w14:textId="301D9693" w:rsidR="00906748" w:rsidRPr="00B72B3C" w:rsidRDefault="00906748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4"/>
        <w:gridCol w:w="1204"/>
        <w:gridCol w:w="1204"/>
        <w:gridCol w:w="1204"/>
      </w:tblGrid>
      <w:tr w:rsidR="00906748" w:rsidRPr="00B72B3C" w14:paraId="1C373E55" w14:textId="77777777" w:rsidTr="00906748">
        <w:trPr>
          <w:trHeight w:val="597"/>
        </w:trPr>
        <w:tc>
          <w:tcPr>
            <w:tcW w:w="1203" w:type="dxa"/>
            <w:vAlign w:val="center"/>
          </w:tcPr>
          <w:p w14:paraId="26E4C365" w14:textId="18DDA797" w:rsidR="00906748" w:rsidRPr="00B72B3C" w:rsidRDefault="00906748" w:rsidP="009067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B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1504</w:t>
            </w:r>
          </w:p>
        </w:tc>
        <w:tc>
          <w:tcPr>
            <w:tcW w:w="1203" w:type="dxa"/>
            <w:vAlign w:val="center"/>
          </w:tcPr>
          <w:p w14:paraId="3128C333" w14:textId="451A8416" w:rsidR="00906748" w:rsidRPr="00B72B3C" w:rsidRDefault="00906748" w:rsidP="009067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B3C">
              <w:rPr>
                <w:rFonts w:ascii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1203" w:type="dxa"/>
            <w:vAlign w:val="center"/>
          </w:tcPr>
          <w:p w14:paraId="03D53646" w14:textId="4C7AEDAE" w:rsidR="00906748" w:rsidRPr="00B72B3C" w:rsidRDefault="00906748" w:rsidP="009067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B3C">
              <w:rPr>
                <w:rFonts w:ascii="Times New Roman" w:hAnsi="Times New Roman" w:cs="Times New Roman"/>
                <w:sz w:val="28"/>
                <w:szCs w:val="28"/>
              </w:rPr>
              <w:t>5120</w:t>
            </w:r>
          </w:p>
        </w:tc>
        <w:tc>
          <w:tcPr>
            <w:tcW w:w="1203" w:type="dxa"/>
            <w:vAlign w:val="center"/>
          </w:tcPr>
          <w:p w14:paraId="258FDE7E" w14:textId="352EBF7F" w:rsidR="00906748" w:rsidRPr="00B72B3C" w:rsidRDefault="00906748" w:rsidP="009067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B3C">
              <w:rPr>
                <w:rFonts w:ascii="Times New Roman" w:hAnsi="Times New Roman" w:cs="Times New Roman"/>
                <w:sz w:val="28"/>
                <w:szCs w:val="28"/>
              </w:rPr>
              <w:t>7803</w:t>
            </w:r>
          </w:p>
        </w:tc>
        <w:tc>
          <w:tcPr>
            <w:tcW w:w="1204" w:type="dxa"/>
            <w:vAlign w:val="center"/>
          </w:tcPr>
          <w:p w14:paraId="1B57510E" w14:textId="0BAD082D" w:rsidR="00906748" w:rsidRPr="00B72B3C" w:rsidRDefault="00906748" w:rsidP="009067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B3C">
              <w:rPr>
                <w:rFonts w:ascii="Times New Roman" w:hAnsi="Times New Roman" w:cs="Times New Roman"/>
                <w:sz w:val="28"/>
                <w:szCs w:val="28"/>
              </w:rPr>
              <w:t>3030</w:t>
            </w:r>
          </w:p>
        </w:tc>
        <w:tc>
          <w:tcPr>
            <w:tcW w:w="1204" w:type="dxa"/>
            <w:vAlign w:val="center"/>
          </w:tcPr>
          <w:p w14:paraId="7FCD5249" w14:textId="35E6420D" w:rsidR="00906748" w:rsidRPr="00B72B3C" w:rsidRDefault="00906748" w:rsidP="009067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B3C">
              <w:rPr>
                <w:rFonts w:ascii="Times New Roman" w:hAnsi="Times New Roman" w:cs="Times New Roman"/>
                <w:sz w:val="28"/>
                <w:szCs w:val="28"/>
              </w:rPr>
              <w:t>9098</w:t>
            </w:r>
          </w:p>
        </w:tc>
        <w:tc>
          <w:tcPr>
            <w:tcW w:w="1204" w:type="dxa"/>
            <w:vAlign w:val="center"/>
          </w:tcPr>
          <w:p w14:paraId="02DAB050" w14:textId="7ED9CAB1" w:rsidR="00906748" w:rsidRPr="00B72B3C" w:rsidRDefault="00906748" w:rsidP="009067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B3C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204" w:type="dxa"/>
            <w:vAlign w:val="center"/>
          </w:tcPr>
          <w:p w14:paraId="1AAA8EDC" w14:textId="256FAA60" w:rsidR="00906748" w:rsidRPr="00B72B3C" w:rsidRDefault="00906748" w:rsidP="009067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B3C">
              <w:rPr>
                <w:rFonts w:ascii="Times New Roman" w:hAnsi="Times New Roman" w:cs="Times New Roman"/>
                <w:sz w:val="28"/>
                <w:szCs w:val="28"/>
              </w:rPr>
              <w:t>4278</w:t>
            </w:r>
          </w:p>
        </w:tc>
      </w:tr>
      <w:tr w:rsidR="00906748" w:rsidRPr="00B72B3C" w14:paraId="2292469D" w14:textId="77777777" w:rsidTr="00906748">
        <w:trPr>
          <w:trHeight w:val="597"/>
        </w:trPr>
        <w:tc>
          <w:tcPr>
            <w:tcW w:w="1203" w:type="dxa"/>
            <w:vAlign w:val="center"/>
          </w:tcPr>
          <w:p w14:paraId="556677EB" w14:textId="3449FCD1" w:rsidR="00906748" w:rsidRPr="00B72B3C" w:rsidRDefault="00906748" w:rsidP="009067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B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203" w:type="dxa"/>
            <w:vAlign w:val="center"/>
          </w:tcPr>
          <w:p w14:paraId="57135919" w14:textId="60ABA79C" w:rsidR="00906748" w:rsidRPr="00B72B3C" w:rsidRDefault="00906748" w:rsidP="009067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B3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203" w:type="dxa"/>
            <w:vAlign w:val="center"/>
          </w:tcPr>
          <w:p w14:paraId="1C4DEF0C" w14:textId="4096EB2F" w:rsidR="00906748" w:rsidRPr="00B72B3C" w:rsidRDefault="00906748" w:rsidP="009067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B3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1203" w:type="dxa"/>
            <w:vAlign w:val="center"/>
          </w:tcPr>
          <w:p w14:paraId="74D86677" w14:textId="78C95212" w:rsidR="00906748" w:rsidRPr="00B72B3C" w:rsidRDefault="00906748" w:rsidP="009067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B3C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</w:p>
        </w:tc>
        <w:tc>
          <w:tcPr>
            <w:tcW w:w="1204" w:type="dxa"/>
            <w:vAlign w:val="center"/>
          </w:tcPr>
          <w:p w14:paraId="2CDFCB88" w14:textId="679B7E38" w:rsidR="00906748" w:rsidRPr="00B72B3C" w:rsidRDefault="00906748" w:rsidP="009067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B3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204" w:type="dxa"/>
            <w:vAlign w:val="center"/>
          </w:tcPr>
          <w:p w14:paraId="208FF441" w14:textId="5E5E813C" w:rsidR="00906748" w:rsidRPr="00B72B3C" w:rsidRDefault="00906748" w:rsidP="009067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B3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204" w:type="dxa"/>
            <w:vAlign w:val="center"/>
          </w:tcPr>
          <w:p w14:paraId="4D9A1EE7" w14:textId="6A90CF02" w:rsidR="00906748" w:rsidRPr="00B72B3C" w:rsidRDefault="00906748" w:rsidP="009067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B3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204" w:type="dxa"/>
            <w:vAlign w:val="center"/>
          </w:tcPr>
          <w:p w14:paraId="2CA07416" w14:textId="53460767" w:rsidR="00906748" w:rsidRPr="00B72B3C" w:rsidRDefault="00906748" w:rsidP="0090674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B3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</w:tr>
    </w:tbl>
    <w:p w14:paraId="7A266229" w14:textId="3E77BEF3" w:rsidR="00906748" w:rsidRDefault="00906748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2E534EA" w14:textId="575105C7" w:rsidR="00A33E7F" w:rsidRPr="00B72B3C" w:rsidRDefault="00A33E7F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№2</w:t>
      </w:r>
    </w:p>
    <w:p w14:paraId="0A90CA3C" w14:textId="166624B9" w:rsidR="00942AFB" w:rsidRPr="00B72B3C" w:rsidRDefault="00942AF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- Как называются эти числа? (многозначные)</w:t>
      </w:r>
    </w:p>
    <w:p w14:paraId="679B7BBC" w14:textId="77777777" w:rsidR="009821CB" w:rsidRPr="00B72B3C" w:rsidRDefault="009821C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F3F7B86" w14:textId="27429F66" w:rsidR="00D12B2B" w:rsidRPr="00B72B3C" w:rsidRDefault="00705035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3</w:t>
      </w:r>
      <w:r w:rsidR="00D12B2B" w:rsidRPr="00B72B3C">
        <w:rPr>
          <w:rFonts w:ascii="Times New Roman" w:hAnsi="Times New Roman" w:cs="Times New Roman"/>
          <w:sz w:val="28"/>
          <w:szCs w:val="28"/>
        </w:rPr>
        <w:t xml:space="preserve">. </w:t>
      </w:r>
      <w:r w:rsidR="009821CB" w:rsidRPr="00B72B3C">
        <w:rPr>
          <w:rFonts w:ascii="Times New Roman" w:hAnsi="Times New Roman" w:cs="Times New Roman"/>
          <w:sz w:val="28"/>
          <w:szCs w:val="28"/>
        </w:rPr>
        <w:t xml:space="preserve"> П</w:t>
      </w:r>
      <w:r w:rsidR="00D12B2B" w:rsidRPr="00B72B3C">
        <w:rPr>
          <w:rFonts w:ascii="Times New Roman" w:hAnsi="Times New Roman" w:cs="Times New Roman"/>
          <w:sz w:val="28"/>
          <w:szCs w:val="28"/>
        </w:rPr>
        <w:t>ровер</w:t>
      </w:r>
      <w:r w:rsidR="009821CB" w:rsidRPr="00B72B3C">
        <w:rPr>
          <w:rFonts w:ascii="Times New Roman" w:hAnsi="Times New Roman" w:cs="Times New Roman"/>
          <w:sz w:val="28"/>
          <w:szCs w:val="28"/>
        </w:rPr>
        <w:t>ка</w:t>
      </w:r>
      <w:r w:rsidR="00D12B2B" w:rsidRPr="00B72B3C">
        <w:rPr>
          <w:rFonts w:ascii="Times New Roman" w:hAnsi="Times New Roman" w:cs="Times New Roman"/>
          <w:sz w:val="28"/>
          <w:szCs w:val="28"/>
        </w:rPr>
        <w:t xml:space="preserve"> домашне</w:t>
      </w:r>
      <w:r w:rsidR="009821CB" w:rsidRPr="00B72B3C">
        <w:rPr>
          <w:rFonts w:ascii="Times New Roman" w:hAnsi="Times New Roman" w:cs="Times New Roman"/>
          <w:sz w:val="28"/>
          <w:szCs w:val="28"/>
        </w:rPr>
        <w:t>го</w:t>
      </w:r>
      <w:r w:rsidR="00D12B2B" w:rsidRPr="00B72B3C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9821CB" w:rsidRPr="00B72B3C">
        <w:rPr>
          <w:rFonts w:ascii="Times New Roman" w:hAnsi="Times New Roman" w:cs="Times New Roman"/>
          <w:sz w:val="28"/>
          <w:szCs w:val="28"/>
        </w:rPr>
        <w:t>я</w:t>
      </w:r>
      <w:r w:rsidR="00D12B2B" w:rsidRPr="00B72B3C">
        <w:rPr>
          <w:rFonts w:ascii="Times New Roman" w:hAnsi="Times New Roman" w:cs="Times New Roman"/>
          <w:sz w:val="28"/>
          <w:szCs w:val="28"/>
        </w:rPr>
        <w:t>.</w:t>
      </w:r>
    </w:p>
    <w:p w14:paraId="7762AD49" w14:textId="1FF05289" w:rsidR="00705035" w:rsidRPr="00B72B3C" w:rsidRDefault="00D12B2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С. 143 №522, 523. Запомнить алгоритм умножения многозначных чисел на однозначное число.</w:t>
      </w:r>
    </w:p>
    <w:p w14:paraId="619B10B6" w14:textId="14DCEE29" w:rsidR="0067242D" w:rsidRPr="00B72B3C" w:rsidRDefault="0067242D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AA95EC7" w14:textId="5AB0CF77" w:rsidR="0067242D" w:rsidRPr="00B72B3C" w:rsidRDefault="0067242D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Домашнее задание проверяем с помощью игры «Найди пару»</w:t>
      </w:r>
    </w:p>
    <w:p w14:paraId="4C13EF2E" w14:textId="33CBA794" w:rsidR="0067242D" w:rsidRPr="00B72B3C" w:rsidRDefault="0067242D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6E8B9E0" w14:textId="48420EC7" w:rsidR="0067242D" w:rsidRPr="00B72B3C" w:rsidRDefault="0067242D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 xml:space="preserve">Ученику дается набор паровозиков и вагонов. На паровозиках записаны примеры из домашнего задания, а на вагонах – ответы к ним. Каждому паровозику нужно найти пару. </w:t>
      </w:r>
    </w:p>
    <w:p w14:paraId="293DC3A2" w14:textId="4186E170" w:rsidR="00792815" w:rsidRPr="00B72B3C" w:rsidRDefault="00792815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E835961" w14:textId="77777777" w:rsidR="00792815" w:rsidRPr="00B72B3C" w:rsidRDefault="00792815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FF56A4E" w14:textId="1FCFF8A4" w:rsidR="0067242D" w:rsidRPr="00B72B3C" w:rsidRDefault="0067242D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8687A75" wp14:editId="22A73698">
            <wp:extent cx="3952875" cy="2950334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391" cy="2958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17F91" w14:textId="77777777" w:rsidR="00037E82" w:rsidRPr="00B72B3C" w:rsidRDefault="00037E82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06F768F" w14:textId="03597BDD" w:rsidR="0067242D" w:rsidRPr="00B72B3C" w:rsidRDefault="0067242D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Затем на экране высвечиваются ответы.</w:t>
      </w:r>
    </w:p>
    <w:p w14:paraId="6E722940" w14:textId="1FDF6618" w:rsidR="0067242D" w:rsidRDefault="00A33E7F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 3.</w:t>
      </w:r>
    </w:p>
    <w:p w14:paraId="585C62A9" w14:textId="77777777" w:rsidR="00A33E7F" w:rsidRPr="00B72B3C" w:rsidRDefault="00A33E7F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8FA9800" w14:textId="6C592ECE" w:rsidR="009821CB" w:rsidRPr="00B72B3C" w:rsidRDefault="00705035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 xml:space="preserve">4. </w:t>
      </w:r>
      <w:r w:rsidR="009821CB" w:rsidRPr="00B72B3C">
        <w:rPr>
          <w:rFonts w:ascii="Times New Roman" w:hAnsi="Times New Roman" w:cs="Times New Roman"/>
          <w:sz w:val="28"/>
          <w:szCs w:val="28"/>
        </w:rPr>
        <w:t>Повторение изученного материала.</w:t>
      </w:r>
    </w:p>
    <w:p w14:paraId="26DEF04A" w14:textId="7E73BBDA" w:rsidR="00705035" w:rsidRPr="00B72B3C" w:rsidRDefault="00705035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Повтор</w:t>
      </w:r>
      <w:r w:rsidR="009821CB" w:rsidRPr="00B72B3C">
        <w:rPr>
          <w:rFonts w:ascii="Times New Roman" w:hAnsi="Times New Roman" w:cs="Times New Roman"/>
          <w:sz w:val="28"/>
          <w:szCs w:val="28"/>
        </w:rPr>
        <w:t>ение</w:t>
      </w:r>
      <w:r w:rsidRPr="00B72B3C">
        <w:rPr>
          <w:rFonts w:ascii="Times New Roman" w:hAnsi="Times New Roman" w:cs="Times New Roman"/>
          <w:sz w:val="28"/>
          <w:szCs w:val="28"/>
        </w:rPr>
        <w:t xml:space="preserve"> таблиц</w:t>
      </w:r>
      <w:r w:rsidR="009821CB" w:rsidRPr="00B72B3C">
        <w:rPr>
          <w:rFonts w:ascii="Times New Roman" w:hAnsi="Times New Roman" w:cs="Times New Roman"/>
          <w:sz w:val="28"/>
          <w:szCs w:val="28"/>
        </w:rPr>
        <w:t>ы</w:t>
      </w:r>
      <w:r w:rsidRPr="00B72B3C">
        <w:rPr>
          <w:rFonts w:ascii="Times New Roman" w:hAnsi="Times New Roman" w:cs="Times New Roman"/>
          <w:sz w:val="28"/>
          <w:szCs w:val="28"/>
        </w:rPr>
        <w:t xml:space="preserve"> умножения.</w:t>
      </w:r>
    </w:p>
    <w:p w14:paraId="4A2F7E03" w14:textId="0906A1DA" w:rsidR="00ED4E35" w:rsidRPr="00B72B3C" w:rsidRDefault="00705035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 xml:space="preserve">Таблицу умножения повторим с помощью </w:t>
      </w:r>
      <w:r w:rsidR="009821CB" w:rsidRPr="00B72B3C">
        <w:rPr>
          <w:rFonts w:ascii="Times New Roman" w:hAnsi="Times New Roman" w:cs="Times New Roman"/>
          <w:sz w:val="28"/>
          <w:szCs w:val="28"/>
        </w:rPr>
        <w:t xml:space="preserve">игры </w:t>
      </w:r>
      <w:r w:rsidR="00D36357" w:rsidRPr="00B72B3C">
        <w:rPr>
          <w:rFonts w:ascii="Times New Roman" w:hAnsi="Times New Roman" w:cs="Times New Roman"/>
          <w:sz w:val="28"/>
          <w:szCs w:val="28"/>
        </w:rPr>
        <w:t>«Математическое домино».</w:t>
      </w:r>
    </w:p>
    <w:p w14:paraId="2631C7F0" w14:textId="77777777" w:rsidR="00792815" w:rsidRPr="00B72B3C" w:rsidRDefault="00792815" w:rsidP="0040419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D6E917" w14:textId="55B54556" w:rsidR="00164550" w:rsidRPr="00B72B3C" w:rsidRDefault="00164550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b/>
          <w:bCs/>
          <w:sz w:val="28"/>
          <w:szCs w:val="28"/>
        </w:rPr>
        <w:t>«Математическое домино»</w:t>
      </w:r>
    </w:p>
    <w:p w14:paraId="1BCBC6AF" w14:textId="77777777" w:rsidR="00A33E7F" w:rsidRPr="00A33E7F" w:rsidRDefault="00A33E7F" w:rsidP="00A33E7F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33E7F">
        <w:rPr>
          <w:rFonts w:ascii="Times New Roman" w:hAnsi="Times New Roman" w:cs="Times New Roman"/>
          <w:sz w:val="28"/>
          <w:szCs w:val="28"/>
        </w:rPr>
        <w:t xml:space="preserve">На правой части каждой карточки записан пример на табличное умножение и деление, на левой части - ответ. Задания и ответы находятся на разных карточках. На первой карточке левая часть пустая, на последней – правая. </w:t>
      </w:r>
    </w:p>
    <w:p w14:paraId="7391D56D" w14:textId="77777777" w:rsidR="00A33E7F" w:rsidRPr="00A33E7F" w:rsidRDefault="00A33E7F" w:rsidP="00A33E7F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33E7F">
        <w:rPr>
          <w:rFonts w:ascii="Times New Roman" w:hAnsi="Times New Roman" w:cs="Times New Roman"/>
          <w:sz w:val="28"/>
          <w:szCs w:val="28"/>
        </w:rPr>
        <w:lastRenderedPageBreak/>
        <w:t xml:space="preserve">Ученик решает пример на первой карточке и ищет ответ на других карточках и т.д. до последней карточки. </w:t>
      </w:r>
    </w:p>
    <w:p w14:paraId="1801092C" w14:textId="79B69004" w:rsidR="00164550" w:rsidRPr="00B72B3C" w:rsidRDefault="00164550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 xml:space="preserve">Задача ребёнка - </w:t>
      </w:r>
      <w:proofErr w:type="gramStart"/>
      <w:r w:rsidRPr="00B72B3C">
        <w:rPr>
          <w:rFonts w:ascii="Times New Roman" w:hAnsi="Times New Roman" w:cs="Times New Roman"/>
          <w:sz w:val="28"/>
          <w:szCs w:val="28"/>
        </w:rPr>
        <w:t>подставить к примеру</w:t>
      </w:r>
      <w:proofErr w:type="gramEnd"/>
      <w:r w:rsidRPr="00B72B3C">
        <w:rPr>
          <w:rFonts w:ascii="Times New Roman" w:hAnsi="Times New Roman" w:cs="Times New Roman"/>
          <w:sz w:val="28"/>
          <w:szCs w:val="28"/>
        </w:rPr>
        <w:t xml:space="preserve"> карточку с правильным ответом. Игра снимает напряжение и усталость, заинтересовывает, а главное, помогает лучше и быстрее запомнить таблицу умножения.</w:t>
      </w:r>
    </w:p>
    <w:p w14:paraId="72139322" w14:textId="073CBED1" w:rsidR="00D12B2B" w:rsidRDefault="00A33E7F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 4</w:t>
      </w:r>
    </w:p>
    <w:p w14:paraId="4070FF0A" w14:textId="77777777" w:rsidR="00A33E7F" w:rsidRPr="00B72B3C" w:rsidRDefault="00A33E7F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6FFCAD4" w14:textId="22AD6BF6" w:rsidR="00D12B2B" w:rsidRPr="00B72B3C" w:rsidRDefault="00D12B2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С помощью какого действия выполняли примеры?</w:t>
      </w:r>
    </w:p>
    <w:p w14:paraId="6506ECBF" w14:textId="77777777" w:rsidR="00792815" w:rsidRPr="00B72B3C" w:rsidRDefault="00D12B2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 xml:space="preserve">- Как называются компоненты умножения? </w:t>
      </w:r>
    </w:p>
    <w:p w14:paraId="6E14F085" w14:textId="05A34E7E" w:rsidR="00D12B2B" w:rsidRPr="00B72B3C" w:rsidRDefault="00D12B2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(1 множитель, 2 множитель, произведение).</w:t>
      </w:r>
    </w:p>
    <w:p w14:paraId="162D9540" w14:textId="0A527923" w:rsidR="009821CB" w:rsidRDefault="00A33E7F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 5</w:t>
      </w:r>
    </w:p>
    <w:p w14:paraId="18FDE193" w14:textId="77777777" w:rsidR="00A33E7F" w:rsidRPr="00B72B3C" w:rsidRDefault="00A33E7F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0D131B0" w14:textId="40018A90" w:rsidR="000452EA" w:rsidRPr="00B72B3C" w:rsidRDefault="009821C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2B3C">
        <w:rPr>
          <w:rFonts w:ascii="Times New Roman" w:hAnsi="Times New Roman" w:cs="Times New Roman"/>
          <w:sz w:val="28"/>
          <w:szCs w:val="28"/>
        </w:rPr>
        <w:t>П</w:t>
      </w:r>
      <w:r w:rsidR="000452EA" w:rsidRPr="00B72B3C">
        <w:rPr>
          <w:rFonts w:ascii="Times New Roman" w:hAnsi="Times New Roman" w:cs="Times New Roman"/>
          <w:sz w:val="28"/>
          <w:szCs w:val="28"/>
        </w:rPr>
        <w:t>овтор</w:t>
      </w:r>
      <w:r w:rsidRPr="00B72B3C">
        <w:rPr>
          <w:rFonts w:ascii="Times New Roman" w:hAnsi="Times New Roman" w:cs="Times New Roman"/>
          <w:sz w:val="28"/>
          <w:szCs w:val="28"/>
        </w:rPr>
        <w:t>ение</w:t>
      </w:r>
      <w:r w:rsidR="000452EA" w:rsidRPr="00B72B3C">
        <w:rPr>
          <w:rFonts w:ascii="Times New Roman" w:hAnsi="Times New Roman" w:cs="Times New Roman"/>
          <w:sz w:val="28"/>
          <w:szCs w:val="28"/>
        </w:rPr>
        <w:t>  алгоритм</w:t>
      </w:r>
      <w:r w:rsidRPr="00B72B3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0452EA" w:rsidRPr="00B72B3C">
        <w:rPr>
          <w:rFonts w:ascii="Times New Roman" w:hAnsi="Times New Roman" w:cs="Times New Roman"/>
          <w:sz w:val="28"/>
          <w:szCs w:val="28"/>
        </w:rPr>
        <w:t xml:space="preserve"> умножения  на однозначное число:</w:t>
      </w:r>
    </w:p>
    <w:p w14:paraId="1816BBA2" w14:textId="77777777" w:rsidR="002605F0" w:rsidRPr="00B72B3C" w:rsidRDefault="002605F0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1.Записываю пример.</w:t>
      </w:r>
    </w:p>
    <w:p w14:paraId="3B28FEC2" w14:textId="77777777" w:rsidR="002605F0" w:rsidRPr="00B72B3C" w:rsidRDefault="002605F0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2. Умножаю единицы. Результат пишу под единицами.</w:t>
      </w:r>
    </w:p>
    <w:p w14:paraId="2EC22834" w14:textId="77777777" w:rsidR="002605F0" w:rsidRPr="00B72B3C" w:rsidRDefault="002605F0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3.Умножаю десятки. Результат пишу под десятками.</w:t>
      </w:r>
    </w:p>
    <w:p w14:paraId="698D108E" w14:textId="77777777" w:rsidR="002605F0" w:rsidRPr="00B72B3C" w:rsidRDefault="002605F0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4.Умножаю сотни. Результат пишу под сотнями.</w:t>
      </w:r>
    </w:p>
    <w:p w14:paraId="63C1043B" w14:textId="77777777" w:rsidR="002605F0" w:rsidRPr="00B72B3C" w:rsidRDefault="002605F0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5. Умножаю единицы тысяч. Результат пишу под единицами тысяч.</w:t>
      </w:r>
    </w:p>
    <w:p w14:paraId="7AEC6702" w14:textId="79891357" w:rsidR="002605F0" w:rsidRPr="00B72B3C" w:rsidRDefault="002605F0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6. Читаю ответ.</w:t>
      </w:r>
    </w:p>
    <w:p w14:paraId="5A38BD9F" w14:textId="72BA05C5" w:rsidR="002605F0" w:rsidRDefault="00A33E7F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 6</w:t>
      </w:r>
    </w:p>
    <w:p w14:paraId="657C3A12" w14:textId="77777777" w:rsidR="00A33E7F" w:rsidRPr="00B72B3C" w:rsidRDefault="00A33E7F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DCF6D61" w14:textId="2EB16187" w:rsidR="002605F0" w:rsidRPr="00B72B3C" w:rsidRDefault="002605F0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 xml:space="preserve"> Умножим </w:t>
      </w:r>
      <w:r w:rsidR="00164550" w:rsidRPr="00B72B3C">
        <w:rPr>
          <w:rFonts w:ascii="Times New Roman" w:hAnsi="Times New Roman" w:cs="Times New Roman"/>
          <w:sz w:val="28"/>
          <w:szCs w:val="28"/>
        </w:rPr>
        <w:t xml:space="preserve">у доски </w:t>
      </w:r>
      <w:r w:rsidRPr="00B72B3C">
        <w:rPr>
          <w:rFonts w:ascii="Times New Roman" w:hAnsi="Times New Roman" w:cs="Times New Roman"/>
          <w:sz w:val="28"/>
          <w:szCs w:val="28"/>
        </w:rPr>
        <w:t>3589*2=</w:t>
      </w:r>
    </w:p>
    <w:p w14:paraId="1E2F546C" w14:textId="5F5D7C37" w:rsidR="00164550" w:rsidRPr="00B72B3C" w:rsidRDefault="00164550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i/>
          <w:iCs/>
          <w:sz w:val="28"/>
          <w:szCs w:val="28"/>
        </w:rPr>
        <w:t>Записываем так чтобы единицы стояли под единицами. Ставим знак умножения проводим черту.</w:t>
      </w:r>
    </w:p>
    <w:p w14:paraId="18C666F0" w14:textId="41D0CE14" w:rsidR="00164550" w:rsidRPr="00B72B3C" w:rsidRDefault="00164550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3589 </w:t>
      </w:r>
      <w:r w:rsidR="00D6341D" w:rsidRPr="00B72B3C">
        <w:rPr>
          <w:rFonts w:ascii="Times New Roman" w:hAnsi="Times New Roman" w:cs="Times New Roman"/>
          <w:i/>
          <w:iCs/>
          <w:sz w:val="28"/>
          <w:szCs w:val="28"/>
        </w:rPr>
        <w:t>*2=</w:t>
      </w:r>
    </w:p>
    <w:p w14:paraId="6655845E" w14:textId="7C1B4372" w:rsidR="00B72B3C" w:rsidRDefault="00D6341D" w:rsidP="00337CB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2 </w:t>
      </w:r>
      <w:r w:rsidR="00164550"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умножаем на 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9 </w:t>
      </w:r>
      <w:r w:rsidR="00164550"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ед. получаем 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>18</w:t>
      </w:r>
      <w:r w:rsidR="00164550"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6DBA53CD" w14:textId="3CF77635" w:rsidR="00B72B3C" w:rsidRDefault="00D6341D" w:rsidP="00337CB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8 </w:t>
      </w:r>
      <w:proofErr w:type="spellStart"/>
      <w:r w:rsidR="00164550" w:rsidRPr="00B72B3C">
        <w:rPr>
          <w:rFonts w:ascii="Times New Roman" w:hAnsi="Times New Roman" w:cs="Times New Roman"/>
          <w:i/>
          <w:iCs/>
          <w:sz w:val="28"/>
          <w:szCs w:val="28"/>
        </w:rPr>
        <w:t>ед</w:t>
      </w:r>
      <w:proofErr w:type="spellEnd"/>
      <w:r w:rsidR="00164550"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 записываем под единицами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 1 десяток запоминаем</w:t>
      </w:r>
      <w:r w:rsidR="00164550"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1797E7E1" w14:textId="7C7EAA97" w:rsidR="00B72B3C" w:rsidRDefault="00164550" w:rsidP="00337CB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затем </w:t>
      </w:r>
      <w:r w:rsidR="00D6341D" w:rsidRPr="00B72B3C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 умножаю на </w:t>
      </w:r>
      <w:proofErr w:type="gramStart"/>
      <w:r w:rsidR="00D6341D" w:rsidRPr="00B72B3C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  </w:t>
      </w:r>
      <w:proofErr w:type="spellStart"/>
      <w:r w:rsidRPr="00B72B3C">
        <w:rPr>
          <w:rFonts w:ascii="Times New Roman" w:hAnsi="Times New Roman" w:cs="Times New Roman"/>
          <w:i/>
          <w:iCs/>
          <w:sz w:val="28"/>
          <w:szCs w:val="28"/>
        </w:rPr>
        <w:t>дес</w:t>
      </w:r>
      <w:proofErr w:type="spellEnd"/>
      <w:proofErr w:type="gramEnd"/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., получаем </w:t>
      </w:r>
      <w:r w:rsidR="00D6341D"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16 </w:t>
      </w:r>
      <w:r w:rsidR="00FA2FAE" w:rsidRPr="00B72B3C">
        <w:rPr>
          <w:rFonts w:ascii="Times New Roman" w:hAnsi="Times New Roman" w:cs="Times New Roman"/>
          <w:i/>
          <w:iCs/>
          <w:sz w:val="28"/>
          <w:szCs w:val="28"/>
        </w:rPr>
        <w:t>дес.+1дес.=</w:t>
      </w:r>
      <w:r w:rsidR="00D6341D"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 17</w:t>
      </w:r>
      <w:r w:rsidR="00FA2FAE" w:rsidRPr="00B72B3C">
        <w:rPr>
          <w:rFonts w:ascii="Times New Roman" w:hAnsi="Times New Roman" w:cs="Times New Roman"/>
          <w:i/>
          <w:iCs/>
          <w:sz w:val="28"/>
          <w:szCs w:val="28"/>
        </w:rPr>
        <w:t>дес.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63726FD9" w14:textId="22634CCE" w:rsidR="00B72B3C" w:rsidRDefault="00D6341D" w:rsidP="00337CB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7 записываем под десятками 1 запоминаем </w:t>
      </w:r>
    </w:p>
    <w:p w14:paraId="356960FE" w14:textId="56864EAE" w:rsidR="00B72B3C" w:rsidRDefault="00164550" w:rsidP="00337CB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переходим к сотням </w:t>
      </w:r>
      <w:r w:rsidR="00D6341D"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2 </w:t>
      </w:r>
      <w:proofErr w:type="gramStart"/>
      <w:r w:rsidRPr="00B72B3C">
        <w:rPr>
          <w:rFonts w:ascii="Times New Roman" w:hAnsi="Times New Roman" w:cs="Times New Roman"/>
          <w:i/>
          <w:iCs/>
          <w:sz w:val="28"/>
          <w:szCs w:val="28"/>
        </w:rPr>
        <w:t>умножаем  на</w:t>
      </w:r>
      <w:proofErr w:type="gramEnd"/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6341D" w:rsidRPr="00B72B3C"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 сотен  получаем </w:t>
      </w:r>
      <w:r w:rsidR="00D6341D" w:rsidRPr="00B72B3C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>0 сотен</w:t>
      </w:r>
      <w:r w:rsidR="00D6341D"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+1сотня=11 сотен 1 записываем 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под сотнями, </w:t>
      </w:r>
      <w:r w:rsidR="00FA2FAE" w:rsidRPr="00B72B3C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 запоминаем </w:t>
      </w:r>
    </w:p>
    <w:p w14:paraId="64FA2273" w14:textId="77777777" w:rsidR="00B72B3C" w:rsidRDefault="00164550" w:rsidP="00337CB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переходим к тысячам   </w:t>
      </w:r>
      <w:r w:rsidR="00FA2FAE" w:rsidRPr="00B72B3C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 умножаем на </w:t>
      </w:r>
      <w:r w:rsidR="00FA2FAE" w:rsidRPr="00B72B3C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тыс., получаем </w:t>
      </w:r>
      <w:r w:rsidR="00FA2FAE" w:rsidRPr="00B72B3C">
        <w:rPr>
          <w:rFonts w:ascii="Times New Roman" w:hAnsi="Times New Roman" w:cs="Times New Roman"/>
          <w:i/>
          <w:iCs/>
          <w:sz w:val="28"/>
          <w:szCs w:val="28"/>
        </w:rPr>
        <w:t>6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 тысяч+</w:t>
      </w:r>
      <w:r w:rsidR="00FA2FAE" w:rsidRPr="00B72B3C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>тыс=</w:t>
      </w:r>
      <w:r w:rsidR="00FA2FAE" w:rsidRPr="00B72B3C">
        <w:rPr>
          <w:rFonts w:ascii="Times New Roman" w:hAnsi="Times New Roman" w:cs="Times New Roman"/>
          <w:i/>
          <w:iCs/>
          <w:sz w:val="28"/>
          <w:szCs w:val="28"/>
        </w:rPr>
        <w:t>7</w:t>
      </w: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72B3C">
        <w:rPr>
          <w:rFonts w:ascii="Times New Roman" w:hAnsi="Times New Roman" w:cs="Times New Roman"/>
          <w:i/>
          <w:iCs/>
          <w:sz w:val="28"/>
          <w:szCs w:val="28"/>
        </w:rPr>
        <w:t>тыс</w:t>
      </w:r>
      <w:proofErr w:type="spellEnd"/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 записываем под тысячами.  </w:t>
      </w:r>
    </w:p>
    <w:p w14:paraId="0E67C568" w14:textId="26BABD3A" w:rsidR="00164550" w:rsidRPr="00B72B3C" w:rsidRDefault="00164550" w:rsidP="00337CB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72B3C">
        <w:rPr>
          <w:rFonts w:ascii="Times New Roman" w:hAnsi="Times New Roman" w:cs="Times New Roman"/>
          <w:i/>
          <w:iCs/>
          <w:sz w:val="28"/>
          <w:szCs w:val="28"/>
        </w:rPr>
        <w:t xml:space="preserve">Читаем ответ </w:t>
      </w:r>
      <w:r w:rsidR="00FA2FAE" w:rsidRPr="00B72B3C">
        <w:rPr>
          <w:rFonts w:ascii="Times New Roman" w:hAnsi="Times New Roman" w:cs="Times New Roman"/>
          <w:i/>
          <w:iCs/>
          <w:sz w:val="28"/>
          <w:szCs w:val="28"/>
        </w:rPr>
        <w:t>3589*2=7178</w:t>
      </w:r>
    </w:p>
    <w:p w14:paraId="4E5EA80B" w14:textId="740998D0" w:rsidR="00D12B2B" w:rsidRPr="00B72B3C" w:rsidRDefault="00D12B2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5D79495" w14:textId="6219D239" w:rsidR="002605F0" w:rsidRPr="00B72B3C" w:rsidRDefault="009821CB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 xml:space="preserve">5. </w:t>
      </w:r>
      <w:r w:rsidR="002605F0" w:rsidRPr="00B72B3C">
        <w:rPr>
          <w:rFonts w:ascii="Times New Roman" w:hAnsi="Times New Roman" w:cs="Times New Roman"/>
          <w:sz w:val="28"/>
          <w:szCs w:val="28"/>
        </w:rPr>
        <w:t>Физкультминутка.</w:t>
      </w:r>
    </w:p>
    <w:p w14:paraId="0A6BC4B7" w14:textId="77777777" w:rsidR="002605F0" w:rsidRPr="00B72B3C" w:rsidRDefault="002605F0" w:rsidP="00B562E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B72B3C">
        <w:rPr>
          <w:rFonts w:ascii="Times New Roman" w:hAnsi="Times New Roman" w:cs="Times New Roman"/>
          <w:i/>
          <w:sz w:val="28"/>
          <w:szCs w:val="28"/>
        </w:rPr>
        <w:t>- Устали, отдохнём немного</w:t>
      </w:r>
      <w:r w:rsidRPr="00B72B3C">
        <w:rPr>
          <w:rFonts w:ascii="Times New Roman" w:hAnsi="Times New Roman" w:cs="Times New Roman"/>
          <w:i/>
          <w:sz w:val="28"/>
          <w:szCs w:val="28"/>
        </w:rPr>
        <w:br/>
        <w:t>Раз, два, три, четыре, пять —</w:t>
      </w:r>
    </w:p>
    <w:p w14:paraId="636656E0" w14:textId="77777777" w:rsidR="002605F0" w:rsidRPr="00B72B3C" w:rsidRDefault="002605F0" w:rsidP="0040419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B3C">
        <w:rPr>
          <w:rFonts w:ascii="Times New Roman" w:hAnsi="Times New Roman" w:cs="Times New Roman"/>
          <w:i/>
          <w:sz w:val="28"/>
          <w:szCs w:val="28"/>
        </w:rPr>
        <w:t>Все умеем мы считать.</w:t>
      </w:r>
    </w:p>
    <w:p w14:paraId="681FCAA1" w14:textId="77777777" w:rsidR="002605F0" w:rsidRPr="00B72B3C" w:rsidRDefault="002605F0" w:rsidP="0040419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B3C">
        <w:rPr>
          <w:rFonts w:ascii="Times New Roman" w:hAnsi="Times New Roman" w:cs="Times New Roman"/>
          <w:i/>
          <w:sz w:val="28"/>
          <w:szCs w:val="28"/>
        </w:rPr>
        <w:t>Раз! Подняться потянуться. (Под счет учителя дети выполняют потягивания.)</w:t>
      </w:r>
    </w:p>
    <w:p w14:paraId="26AD7AFA" w14:textId="77777777" w:rsidR="002605F0" w:rsidRPr="00B72B3C" w:rsidRDefault="002605F0" w:rsidP="0040419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B3C">
        <w:rPr>
          <w:rFonts w:ascii="Times New Roman" w:hAnsi="Times New Roman" w:cs="Times New Roman"/>
          <w:i/>
          <w:sz w:val="28"/>
          <w:szCs w:val="28"/>
        </w:rPr>
        <w:t>Два! Согнуться, разогнуться. (Наклоны. Повороты туловища.)</w:t>
      </w:r>
    </w:p>
    <w:p w14:paraId="68537F4B" w14:textId="77777777" w:rsidR="002605F0" w:rsidRPr="00B72B3C" w:rsidRDefault="002605F0" w:rsidP="0040419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B3C">
        <w:rPr>
          <w:rFonts w:ascii="Times New Roman" w:hAnsi="Times New Roman" w:cs="Times New Roman"/>
          <w:i/>
          <w:sz w:val="28"/>
          <w:szCs w:val="28"/>
        </w:rPr>
        <w:t>Три! В ладоши три хлопка,</w:t>
      </w:r>
    </w:p>
    <w:p w14:paraId="66473C1B" w14:textId="77777777" w:rsidR="002605F0" w:rsidRPr="00B72B3C" w:rsidRDefault="002605F0" w:rsidP="0040419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B3C">
        <w:rPr>
          <w:rFonts w:ascii="Times New Roman" w:hAnsi="Times New Roman" w:cs="Times New Roman"/>
          <w:i/>
          <w:sz w:val="28"/>
          <w:szCs w:val="28"/>
        </w:rPr>
        <w:t>Головою три кивка. (Движения головой.)</w:t>
      </w:r>
    </w:p>
    <w:p w14:paraId="55D9CC2C" w14:textId="77777777" w:rsidR="002605F0" w:rsidRPr="00B72B3C" w:rsidRDefault="002605F0" w:rsidP="0040419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B3C">
        <w:rPr>
          <w:rFonts w:ascii="Times New Roman" w:hAnsi="Times New Roman" w:cs="Times New Roman"/>
          <w:i/>
          <w:sz w:val="28"/>
          <w:szCs w:val="28"/>
        </w:rPr>
        <w:t>На четыре - руки шире. (Хлопки в ладоши.)</w:t>
      </w:r>
    </w:p>
    <w:p w14:paraId="1F7A9133" w14:textId="77777777" w:rsidR="002605F0" w:rsidRPr="00B72B3C" w:rsidRDefault="002605F0" w:rsidP="0040419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B3C">
        <w:rPr>
          <w:rFonts w:ascii="Times New Roman" w:hAnsi="Times New Roman" w:cs="Times New Roman"/>
          <w:i/>
          <w:sz w:val="28"/>
          <w:szCs w:val="28"/>
        </w:rPr>
        <w:lastRenderedPageBreak/>
        <w:t>Пять — руками помахать. (Движения руками.)</w:t>
      </w:r>
    </w:p>
    <w:p w14:paraId="3C210381" w14:textId="77777777" w:rsidR="002605F0" w:rsidRPr="00B72B3C" w:rsidRDefault="002605F0" w:rsidP="0040419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B3C">
        <w:rPr>
          <w:rFonts w:ascii="Times New Roman" w:hAnsi="Times New Roman" w:cs="Times New Roman"/>
          <w:i/>
          <w:sz w:val="28"/>
          <w:szCs w:val="28"/>
        </w:rPr>
        <w:t>Шесть — за парту тихо сесть. </w:t>
      </w:r>
    </w:p>
    <w:p w14:paraId="2F38474B" w14:textId="67830F9E" w:rsidR="000452EA" w:rsidRDefault="00E8750E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 7</w:t>
      </w:r>
    </w:p>
    <w:p w14:paraId="67273E04" w14:textId="77777777" w:rsidR="00E8750E" w:rsidRPr="00B72B3C" w:rsidRDefault="00E8750E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3C3AB45" w14:textId="736E1D62" w:rsidR="000452EA" w:rsidRPr="00B72B3C" w:rsidRDefault="00DC2B51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6</w:t>
      </w:r>
      <w:r w:rsidR="000452EA" w:rsidRPr="00B72B3C">
        <w:rPr>
          <w:rFonts w:ascii="Times New Roman" w:hAnsi="Times New Roman" w:cs="Times New Roman"/>
          <w:sz w:val="28"/>
          <w:szCs w:val="28"/>
        </w:rPr>
        <w:t xml:space="preserve">. </w:t>
      </w:r>
      <w:r w:rsidR="009821CB" w:rsidRPr="00B72B3C">
        <w:rPr>
          <w:rFonts w:ascii="Times New Roman" w:hAnsi="Times New Roman" w:cs="Times New Roman"/>
          <w:sz w:val="28"/>
          <w:szCs w:val="28"/>
        </w:rPr>
        <w:t>Формулировка темы и цели</w:t>
      </w:r>
      <w:r w:rsidR="000452EA" w:rsidRPr="00B72B3C">
        <w:rPr>
          <w:rFonts w:ascii="Times New Roman" w:hAnsi="Times New Roman" w:cs="Times New Roman"/>
          <w:sz w:val="28"/>
          <w:szCs w:val="28"/>
        </w:rPr>
        <w:t xml:space="preserve"> урока</w:t>
      </w:r>
      <w:r w:rsidR="009821CB" w:rsidRPr="00B72B3C">
        <w:rPr>
          <w:rFonts w:ascii="Times New Roman" w:hAnsi="Times New Roman" w:cs="Times New Roman"/>
          <w:sz w:val="28"/>
          <w:szCs w:val="28"/>
        </w:rPr>
        <w:t>.</w:t>
      </w:r>
    </w:p>
    <w:p w14:paraId="24BE635F" w14:textId="00927FFF" w:rsidR="00395986" w:rsidRPr="00B72B3C" w:rsidRDefault="00395986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Ученик формулирует при направляющей помощи учителя тему урока.</w:t>
      </w:r>
    </w:p>
    <w:p w14:paraId="3A5CC169" w14:textId="77777777" w:rsidR="00795749" w:rsidRPr="00B72B3C" w:rsidRDefault="00795749" w:rsidP="00404191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8BB7032" w14:textId="626A307C" w:rsidR="00395986" w:rsidRPr="00B72B3C" w:rsidRDefault="00395986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Закрепление изученного материала.</w:t>
      </w:r>
    </w:p>
    <w:p w14:paraId="49F21D15" w14:textId="77777777" w:rsidR="00395986" w:rsidRPr="00B72B3C" w:rsidRDefault="00395986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Работа с учебником.</w:t>
      </w:r>
    </w:p>
    <w:p w14:paraId="07942C06" w14:textId="29E77C9F" w:rsidR="00945553" w:rsidRPr="00B72B3C" w:rsidRDefault="00395986" w:rsidP="00404191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С</w:t>
      </w:r>
      <w:r w:rsidR="00945553" w:rsidRPr="00B72B3C">
        <w:rPr>
          <w:rFonts w:ascii="Times New Roman" w:hAnsi="Times New Roman" w:cs="Times New Roman"/>
          <w:sz w:val="28"/>
          <w:szCs w:val="28"/>
        </w:rPr>
        <w:t xml:space="preserve">тр. 149, №565. </w:t>
      </w:r>
      <w:proofErr w:type="gramStart"/>
      <w:r w:rsidR="00945553" w:rsidRPr="00B72B3C">
        <w:rPr>
          <w:rFonts w:ascii="Times New Roman" w:hAnsi="Times New Roman" w:cs="Times New Roman"/>
          <w:sz w:val="28"/>
          <w:szCs w:val="28"/>
        </w:rPr>
        <w:t>Прочитай  задание</w:t>
      </w:r>
      <w:proofErr w:type="gramEnd"/>
      <w:r w:rsidR="00945553" w:rsidRPr="00B72B3C">
        <w:rPr>
          <w:rFonts w:ascii="Times New Roman" w:hAnsi="Times New Roman" w:cs="Times New Roman"/>
          <w:sz w:val="28"/>
          <w:szCs w:val="28"/>
        </w:rPr>
        <w:t>.</w:t>
      </w:r>
      <w:r w:rsidRPr="00B72B3C">
        <w:rPr>
          <w:rFonts w:ascii="Times New Roman" w:hAnsi="Times New Roman" w:cs="Times New Roman"/>
          <w:sz w:val="28"/>
          <w:szCs w:val="28"/>
        </w:rPr>
        <w:t xml:space="preserve"> </w:t>
      </w:r>
      <w:r w:rsidRPr="00B72B3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30A4A78B" w14:textId="77777777" w:rsidR="00795749" w:rsidRPr="00B72B3C" w:rsidRDefault="00795749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A698A7D" w14:textId="50520B7F" w:rsidR="00945553" w:rsidRPr="00B72B3C" w:rsidRDefault="00945553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Что означает увеличить в 5 раз. (Значит умножить данное число на 5)</w:t>
      </w:r>
    </w:p>
    <w:p w14:paraId="37BE57CB" w14:textId="1E59BF9B" w:rsidR="00B72B3C" w:rsidRPr="00B72B3C" w:rsidRDefault="00795749" w:rsidP="00B72B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Примеры решаем в тетради</w:t>
      </w:r>
      <w:r w:rsidR="00B72B3C" w:rsidRPr="00B72B3C">
        <w:rPr>
          <w:rFonts w:ascii="Times New Roman" w:hAnsi="Times New Roman" w:cs="Times New Roman"/>
          <w:sz w:val="28"/>
          <w:szCs w:val="28"/>
        </w:rPr>
        <w:t xml:space="preserve"> </w:t>
      </w:r>
      <w:r w:rsidR="00B72B3C">
        <w:rPr>
          <w:rFonts w:ascii="Times New Roman" w:hAnsi="Times New Roman" w:cs="Times New Roman"/>
          <w:sz w:val="28"/>
          <w:szCs w:val="28"/>
        </w:rPr>
        <w:t>и о</w:t>
      </w:r>
      <w:r w:rsidR="00B72B3C" w:rsidRPr="00B72B3C">
        <w:rPr>
          <w:rFonts w:ascii="Times New Roman" w:hAnsi="Times New Roman" w:cs="Times New Roman"/>
          <w:sz w:val="28"/>
          <w:szCs w:val="28"/>
        </w:rPr>
        <w:t>тгад</w:t>
      </w:r>
      <w:r w:rsidR="00B72B3C">
        <w:rPr>
          <w:rFonts w:ascii="Times New Roman" w:hAnsi="Times New Roman" w:cs="Times New Roman"/>
          <w:sz w:val="28"/>
          <w:szCs w:val="28"/>
        </w:rPr>
        <w:t>ываем</w:t>
      </w:r>
      <w:r w:rsidR="00B72B3C" w:rsidRPr="00B72B3C">
        <w:rPr>
          <w:rFonts w:ascii="Times New Roman" w:hAnsi="Times New Roman" w:cs="Times New Roman"/>
          <w:sz w:val="28"/>
          <w:szCs w:val="28"/>
        </w:rPr>
        <w:t xml:space="preserve"> зашифрованное слово. (ГАЗЕТА)</w:t>
      </w:r>
    </w:p>
    <w:p w14:paraId="33BA691A" w14:textId="1C3ADF9D" w:rsidR="00322ED5" w:rsidRPr="00B72B3C" w:rsidRDefault="00322ED5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5649F84" w14:textId="0F53B3AD" w:rsidR="009522E1" w:rsidRPr="00B72B3C" w:rsidRDefault="00792815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Ученик решает пример в тетради, затем ищет ответ и вставляет соответствующую букву. В итоге должно получится слово.</w:t>
      </w:r>
    </w:p>
    <w:p w14:paraId="1920A3BB" w14:textId="1435F309" w:rsidR="00792815" w:rsidRPr="00B72B3C" w:rsidRDefault="00792815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4B95949" w14:textId="77777777" w:rsidR="00792815" w:rsidRPr="00B72B3C" w:rsidRDefault="00792815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77C62F6" w14:textId="5110E52A" w:rsidR="004B3195" w:rsidRPr="00B72B3C" w:rsidRDefault="00795749" w:rsidP="00404191">
      <w:pPr>
        <w:pStyle w:val="a3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B72B3C">
        <w:rPr>
          <w:rFonts w:ascii="Times New Roman" w:hAnsi="Times New Roman" w:cs="Times New Roman"/>
          <w:i/>
          <w:iCs/>
          <w:noProof/>
          <w:color w:val="FF0000"/>
          <w:sz w:val="28"/>
          <w:szCs w:val="28"/>
        </w:rPr>
        <w:drawing>
          <wp:inline distT="0" distB="0" distL="0" distR="0" wp14:anchorId="121E52CD" wp14:editId="4D9BCC63">
            <wp:extent cx="3048000" cy="2284777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942" cy="229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11D01" w14:textId="79466C57" w:rsidR="004B3195" w:rsidRPr="00B72B3C" w:rsidRDefault="004B3195" w:rsidP="00404191">
      <w:pPr>
        <w:pStyle w:val="a3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6767FBCE" w14:textId="09E75E63" w:rsidR="0042567B" w:rsidRDefault="00E8750E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8750E">
        <w:rPr>
          <w:rFonts w:ascii="Times New Roman" w:hAnsi="Times New Roman" w:cs="Times New Roman"/>
          <w:sz w:val="28"/>
          <w:szCs w:val="28"/>
        </w:rPr>
        <w:t>Слайд № 8</w:t>
      </w:r>
    </w:p>
    <w:p w14:paraId="0C1CBDD5" w14:textId="77777777" w:rsidR="00E8750E" w:rsidRPr="00E8750E" w:rsidRDefault="00E8750E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1F48148" w14:textId="61418AA7" w:rsidR="00322ED5" w:rsidRDefault="00395986" w:rsidP="00404191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72B3C">
        <w:rPr>
          <w:rFonts w:ascii="Times New Roman" w:hAnsi="Times New Roman" w:cs="Times New Roman"/>
          <w:bCs/>
          <w:iCs/>
          <w:sz w:val="28"/>
          <w:szCs w:val="28"/>
        </w:rPr>
        <w:t>7.</w:t>
      </w:r>
      <w:r w:rsidR="00322ED5" w:rsidRPr="00B72B3C">
        <w:rPr>
          <w:rFonts w:ascii="Times New Roman" w:hAnsi="Times New Roman" w:cs="Times New Roman"/>
          <w:bCs/>
          <w:iCs/>
          <w:sz w:val="28"/>
          <w:szCs w:val="28"/>
        </w:rPr>
        <w:t>Домашнее задание: </w:t>
      </w:r>
      <w:r w:rsidR="00322ED5" w:rsidRPr="00B72B3C">
        <w:rPr>
          <w:rFonts w:ascii="Times New Roman" w:hAnsi="Times New Roman" w:cs="Times New Roman"/>
          <w:iCs/>
          <w:sz w:val="28"/>
          <w:szCs w:val="28"/>
        </w:rPr>
        <w:t>с.149 № 563(3,4 столбик) </w:t>
      </w:r>
    </w:p>
    <w:p w14:paraId="2A7117F0" w14:textId="77777777" w:rsidR="00E8750E" w:rsidRPr="00B72B3C" w:rsidRDefault="00E8750E" w:rsidP="00404191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39E3AE9C" w14:textId="4E35C25C" w:rsidR="00395986" w:rsidRPr="00E8750E" w:rsidRDefault="00E8750E" w:rsidP="00404191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8.</w:t>
      </w:r>
      <w:r w:rsidR="00322ED5" w:rsidRPr="00B72B3C">
        <w:rPr>
          <w:rFonts w:ascii="Times New Roman" w:hAnsi="Times New Roman" w:cs="Times New Roman"/>
          <w:bCs/>
          <w:iCs/>
          <w:sz w:val="28"/>
          <w:szCs w:val="28"/>
        </w:rPr>
        <w:t>Итог урока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395986" w:rsidRPr="00B72B3C">
        <w:rPr>
          <w:rFonts w:ascii="Times New Roman" w:hAnsi="Times New Roman" w:cs="Times New Roman"/>
          <w:bCs/>
          <w:iCs/>
          <w:sz w:val="28"/>
          <w:szCs w:val="28"/>
        </w:rPr>
        <w:t>Рефлексия</w:t>
      </w:r>
      <w:r w:rsidR="00395986" w:rsidRPr="00B72B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4A54811E" w14:textId="77777777" w:rsidR="00DC2B51" w:rsidRPr="00B72B3C" w:rsidRDefault="00DC2B51" w:rsidP="00404191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2264F56" w14:textId="5B2C17BD" w:rsidR="00A27609" w:rsidRDefault="00840D9A" w:rsidP="00404191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72B3C"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 wp14:anchorId="56E0423A" wp14:editId="475832C6">
            <wp:extent cx="2247900" cy="1651592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598" cy="16601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9787CD" w14:textId="677268A9" w:rsidR="00E8750E" w:rsidRPr="00E8750E" w:rsidRDefault="00E8750E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Слайд № 9</w:t>
      </w:r>
    </w:p>
    <w:p w14:paraId="20FB0F11" w14:textId="77777777" w:rsidR="00A27609" w:rsidRPr="00B72B3C" w:rsidRDefault="00A27609" w:rsidP="00404191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73AE4D8" w14:textId="50D9B402" w:rsidR="00A27609" w:rsidRPr="00B72B3C" w:rsidRDefault="00A27609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 xml:space="preserve">Предлагаю ученику отметить ту ступень, на которой он находится. </w:t>
      </w:r>
    </w:p>
    <w:p w14:paraId="68AAE918" w14:textId="77777777" w:rsidR="00A27609" w:rsidRPr="00B72B3C" w:rsidRDefault="00A27609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Обсуждаем, почему возникали трудности, что необходимо предпринять, чтобы с ними справиться.</w:t>
      </w:r>
    </w:p>
    <w:p w14:paraId="2C1F0FED" w14:textId="5C133A28" w:rsidR="00322ED5" w:rsidRPr="00B72B3C" w:rsidRDefault="00322ED5" w:rsidP="004041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2B3C">
        <w:rPr>
          <w:rFonts w:ascii="Times New Roman" w:hAnsi="Times New Roman" w:cs="Times New Roman"/>
          <w:sz w:val="28"/>
          <w:szCs w:val="28"/>
        </w:rPr>
        <w:t>Молодец! Спасибо за урок!</w:t>
      </w:r>
    </w:p>
    <w:p w14:paraId="509510C4" w14:textId="77777777" w:rsidR="00945553" w:rsidRPr="00A27609" w:rsidRDefault="00945553" w:rsidP="009821CB">
      <w:pPr>
        <w:pStyle w:val="a3"/>
        <w:jc w:val="both"/>
      </w:pPr>
    </w:p>
    <w:p w14:paraId="6800BEC9" w14:textId="77777777" w:rsidR="009920E5" w:rsidRDefault="009920E5" w:rsidP="00ED4E35">
      <w:pPr>
        <w:pStyle w:val="a3"/>
      </w:pPr>
    </w:p>
    <w:sectPr w:rsidR="009920E5" w:rsidSect="00B72B3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648C"/>
    <w:multiLevelType w:val="hybridMultilevel"/>
    <w:tmpl w:val="1700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67C7A"/>
    <w:multiLevelType w:val="hybridMultilevel"/>
    <w:tmpl w:val="6EC61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033B46"/>
    <w:multiLevelType w:val="hybridMultilevel"/>
    <w:tmpl w:val="749C1520"/>
    <w:lvl w:ilvl="0" w:tplc="D4FE94E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8C2369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836A30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174C5F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452C4F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E90221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26880B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B24AD0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7F8155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 w15:restartNumberingAfterBreak="0">
    <w:nsid w:val="5BB15EBC"/>
    <w:multiLevelType w:val="hybridMultilevel"/>
    <w:tmpl w:val="8DC6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BE7EC2"/>
    <w:multiLevelType w:val="hybridMultilevel"/>
    <w:tmpl w:val="7414BF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ADA"/>
    <w:rsid w:val="00037E82"/>
    <w:rsid w:val="000452EA"/>
    <w:rsid w:val="00085586"/>
    <w:rsid w:val="00164550"/>
    <w:rsid w:val="001A65A6"/>
    <w:rsid w:val="002605F0"/>
    <w:rsid w:val="00305168"/>
    <w:rsid w:val="00322ED5"/>
    <w:rsid w:val="00337CB6"/>
    <w:rsid w:val="00374F5E"/>
    <w:rsid w:val="00395986"/>
    <w:rsid w:val="00404191"/>
    <w:rsid w:val="00406682"/>
    <w:rsid w:val="0042567B"/>
    <w:rsid w:val="004B3195"/>
    <w:rsid w:val="0067242D"/>
    <w:rsid w:val="006763B5"/>
    <w:rsid w:val="00705035"/>
    <w:rsid w:val="007904B5"/>
    <w:rsid w:val="00792815"/>
    <w:rsid w:val="00795749"/>
    <w:rsid w:val="00840D9A"/>
    <w:rsid w:val="00906748"/>
    <w:rsid w:val="009328C6"/>
    <w:rsid w:val="00942AFB"/>
    <w:rsid w:val="00945553"/>
    <w:rsid w:val="009522E1"/>
    <w:rsid w:val="009821CB"/>
    <w:rsid w:val="009920E5"/>
    <w:rsid w:val="00A27609"/>
    <w:rsid w:val="00A31D94"/>
    <w:rsid w:val="00A33E7F"/>
    <w:rsid w:val="00B562E6"/>
    <w:rsid w:val="00B72B3C"/>
    <w:rsid w:val="00CF7001"/>
    <w:rsid w:val="00D12B2B"/>
    <w:rsid w:val="00D26414"/>
    <w:rsid w:val="00D36357"/>
    <w:rsid w:val="00D6341D"/>
    <w:rsid w:val="00D64ADA"/>
    <w:rsid w:val="00DB2B11"/>
    <w:rsid w:val="00DC2B51"/>
    <w:rsid w:val="00E8750E"/>
    <w:rsid w:val="00EB18BE"/>
    <w:rsid w:val="00EC073E"/>
    <w:rsid w:val="00ED4E35"/>
    <w:rsid w:val="00EF0EFC"/>
    <w:rsid w:val="00F31985"/>
    <w:rsid w:val="00FA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25F7C"/>
  <w15:chartTrackingRefBased/>
  <w15:docId w15:val="{56D5058C-637E-48D1-8568-819B84545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6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4ADA"/>
    <w:pPr>
      <w:spacing w:after="0"/>
    </w:pPr>
  </w:style>
  <w:style w:type="character" w:styleId="a4">
    <w:name w:val="Hyperlink"/>
    <w:basedOn w:val="a0"/>
    <w:uiPriority w:val="99"/>
    <w:unhideWhenUsed/>
    <w:rsid w:val="0042567B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2567B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256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a6">
    <w:name w:val="Table Grid"/>
    <w:basedOn w:val="a1"/>
    <w:uiPriority w:val="39"/>
    <w:rsid w:val="0090674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0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149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1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79999752500</dc:creator>
  <cp:keywords/>
  <dc:description/>
  <cp:lastModifiedBy>79999752500</cp:lastModifiedBy>
  <cp:revision>16</cp:revision>
  <dcterms:created xsi:type="dcterms:W3CDTF">2022-03-17T07:49:00Z</dcterms:created>
  <dcterms:modified xsi:type="dcterms:W3CDTF">2022-04-03T16:19:00Z</dcterms:modified>
</cp:coreProperties>
</file>